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C6215">
        <w:rPr>
          <w:b/>
          <w:sz w:val="32"/>
          <w:szCs w:val="32"/>
        </w:rPr>
        <w:t>0</w:t>
      </w:r>
      <w:r w:rsidR="008E4E47">
        <w:rPr>
          <w:b/>
          <w:sz w:val="32"/>
          <w:szCs w:val="32"/>
        </w:rPr>
        <w:t>94</w:t>
      </w:r>
      <w:r w:rsidR="002C6215">
        <w:rPr>
          <w:b/>
          <w:sz w:val="32"/>
          <w:szCs w:val="32"/>
        </w:rPr>
        <w:t xml:space="preserve">, de </w:t>
      </w:r>
      <w:r w:rsidR="008E4E47">
        <w:rPr>
          <w:b/>
          <w:sz w:val="32"/>
          <w:szCs w:val="32"/>
        </w:rPr>
        <w:t>01 de abril de 2020</w:t>
      </w:r>
      <w:r w:rsidR="00B82288">
        <w:rPr>
          <w:b/>
          <w:sz w:val="32"/>
          <w:szCs w:val="32"/>
        </w:rPr>
        <w:t>.</w:t>
      </w:r>
    </w:p>
    <w:p w:rsidR="0084101E" w:rsidRDefault="0084101E" w:rsidP="00092528">
      <w:pPr>
        <w:jc w:val="both"/>
      </w:pP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2D6036" w:rsidRPr="00A03DC7" w:rsidRDefault="002D6036" w:rsidP="002D6036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xonerar, a pedido,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8E4E47" w:rsidRPr="008E4E47">
        <w:rPr>
          <w:b/>
        </w:rPr>
        <w:t>JOSÉ VALSIR DA SILVA</w:t>
      </w:r>
      <w:r w:rsidR="00F921D0">
        <w:t xml:space="preserve">, Matrícula nº </w:t>
      </w:r>
      <w:r w:rsidR="008E4E47">
        <w:t>1062</w:t>
      </w:r>
      <w:r w:rsidRPr="00764CF8">
        <w:t>, do cargo de</w:t>
      </w:r>
      <w:r w:rsidR="00F921D0" w:rsidRPr="00F921D0">
        <w:rPr>
          <w:b/>
        </w:rPr>
        <w:t xml:space="preserve"> </w:t>
      </w:r>
      <w:r w:rsidR="00B82288" w:rsidRPr="00B82288">
        <w:rPr>
          <w:b/>
        </w:rPr>
        <w:t xml:space="preserve">DIRETOR DE </w:t>
      </w:r>
      <w:r w:rsidR="008E4E47" w:rsidRPr="008E4E47">
        <w:rPr>
          <w:b/>
        </w:rPr>
        <w:t>TRIBUTAÇÃO</w:t>
      </w:r>
      <w:r w:rsidR="00B82288" w:rsidRPr="00B82288">
        <w:rPr>
          <w:b/>
        </w:rPr>
        <w:t xml:space="preserve">, </w:t>
      </w:r>
      <w:r w:rsidR="00B82288" w:rsidRPr="00B82288">
        <w:t xml:space="preserve">Nível DASU </w:t>
      </w:r>
      <w:proofErr w:type="gramStart"/>
      <w:r w:rsidR="00B82288" w:rsidRPr="00B82288">
        <w:t>2</w:t>
      </w:r>
      <w:proofErr w:type="gramEnd"/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8E4E47" w:rsidRPr="008E4E47">
        <w:t>114, de 01 de abril de 2019</w:t>
      </w:r>
      <w:r w:rsidR="00F41B84" w:rsidRPr="00A03DC7">
        <w:t>.</w:t>
      </w:r>
    </w:p>
    <w:p w:rsidR="0084101E" w:rsidRPr="002D6036" w:rsidRDefault="0084101E" w:rsidP="00E63E9B">
      <w:pPr>
        <w:jc w:val="both"/>
      </w:pPr>
      <w:bookmarkStart w:id="0" w:name="_GoBack"/>
      <w:bookmarkEnd w:id="0"/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E4E47">
        <w:t>01 de abril de</w:t>
      </w:r>
      <w:r w:rsidR="00B82288">
        <w:t xml:space="preserve"> 2020.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9"/>
    <w:rsid w:val="00092528"/>
    <w:rsid w:val="000C4967"/>
    <w:rsid w:val="00143ECB"/>
    <w:rsid w:val="001C0732"/>
    <w:rsid w:val="001F5F1E"/>
    <w:rsid w:val="002A51DF"/>
    <w:rsid w:val="002C6215"/>
    <w:rsid w:val="002D6036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652E5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E4E47"/>
    <w:rsid w:val="008E6FA4"/>
    <w:rsid w:val="009607A2"/>
    <w:rsid w:val="009735AE"/>
    <w:rsid w:val="009B171C"/>
    <w:rsid w:val="009E465A"/>
    <w:rsid w:val="00A03DC7"/>
    <w:rsid w:val="00A57B8E"/>
    <w:rsid w:val="00AB5D94"/>
    <w:rsid w:val="00AF68C0"/>
    <w:rsid w:val="00B20700"/>
    <w:rsid w:val="00B625FA"/>
    <w:rsid w:val="00B76D40"/>
    <w:rsid w:val="00B82288"/>
    <w:rsid w:val="00C765AB"/>
    <w:rsid w:val="00CE0B42"/>
    <w:rsid w:val="00E22B17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2020-03-31T12:13:00Z</dcterms:created>
  <dcterms:modified xsi:type="dcterms:W3CDTF">2020-03-31T12:15:00Z</dcterms:modified>
</cp:coreProperties>
</file>